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D" w:rsidRPr="00423A11" w:rsidRDefault="005F02BC" w:rsidP="00C63C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FF1B" wp14:editId="54059B27">
                <wp:simplePos x="0" y="0"/>
                <wp:positionH relativeFrom="column">
                  <wp:posOffset>4272915</wp:posOffset>
                </wp:positionH>
                <wp:positionV relativeFrom="paragraph">
                  <wp:posOffset>-320040</wp:posOffset>
                </wp:positionV>
                <wp:extent cx="1619250" cy="1628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BC" w:rsidRDefault="005F02BC">
                            <w:r w:rsidRPr="005F02BC">
                              <w:drawing>
                                <wp:inline distT="0" distB="0" distL="0" distR="0" wp14:anchorId="3969ADF8" wp14:editId="2643DE82">
                                  <wp:extent cx="1466850" cy="1484313"/>
                                  <wp:effectExtent l="0" t="0" r="0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48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6.45pt;margin-top:-25.2pt;width:127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" filled="f" stroked="f" strokeweight=".5pt">
                <v:textbox>
                  <w:txbxContent>
                    <w:p w:rsidR="005F02BC" w:rsidRDefault="005F02BC">
                      <w:r w:rsidRPr="005F02BC">
                        <w:drawing>
                          <wp:inline distT="0" distB="0" distL="0" distR="0" wp14:anchorId="3969ADF8" wp14:editId="2643DE82">
                            <wp:extent cx="1466850" cy="1484313"/>
                            <wp:effectExtent l="0" t="0" r="0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48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CFD" w:rsidRPr="00423A1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3CFD" w:rsidRPr="00423A11" w:rsidRDefault="00C63CFD" w:rsidP="00C63C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A11">
        <w:rPr>
          <w:rFonts w:ascii="Times New Roman" w:hAnsi="Times New Roman" w:cs="Times New Roman"/>
          <w:sz w:val="24"/>
          <w:szCs w:val="24"/>
        </w:rPr>
        <w:t>Заведующ</w:t>
      </w:r>
      <w:r w:rsidR="003309DF">
        <w:rPr>
          <w:rFonts w:ascii="Times New Roman" w:hAnsi="Times New Roman" w:cs="Times New Roman"/>
          <w:sz w:val="24"/>
          <w:szCs w:val="24"/>
        </w:rPr>
        <w:t>ий</w:t>
      </w:r>
      <w:r w:rsidRPr="00423A11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C63CFD" w:rsidRPr="00423A11" w:rsidRDefault="00C63CFD" w:rsidP="00C63C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A11">
        <w:rPr>
          <w:rFonts w:ascii="Times New Roman" w:hAnsi="Times New Roman" w:cs="Times New Roman"/>
          <w:sz w:val="24"/>
          <w:szCs w:val="24"/>
        </w:rPr>
        <w:t xml:space="preserve"> «Детский сад №72»</w:t>
      </w:r>
    </w:p>
    <w:p w:rsidR="00C63CFD" w:rsidRPr="00423A11" w:rsidRDefault="00D962E5" w:rsidP="00C63C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="00C63CFD" w:rsidRPr="00423A11">
        <w:rPr>
          <w:rFonts w:ascii="Times New Roman" w:hAnsi="Times New Roman" w:cs="Times New Roman"/>
          <w:sz w:val="24"/>
          <w:szCs w:val="24"/>
        </w:rPr>
        <w:t xml:space="preserve">   Конова Г.Б.</w:t>
      </w:r>
    </w:p>
    <w:p w:rsidR="00C63CFD" w:rsidRPr="00423A11" w:rsidRDefault="00C63CFD" w:rsidP="00C63C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A1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0382D">
        <w:rPr>
          <w:rFonts w:ascii="Times New Roman" w:hAnsi="Times New Roman" w:cs="Times New Roman"/>
          <w:sz w:val="24"/>
          <w:szCs w:val="24"/>
        </w:rPr>
        <w:t>229 - од</w:t>
      </w:r>
      <w:r w:rsidR="00D962E5">
        <w:rPr>
          <w:rFonts w:ascii="Times New Roman" w:hAnsi="Times New Roman" w:cs="Times New Roman"/>
          <w:sz w:val="24"/>
          <w:szCs w:val="24"/>
        </w:rPr>
        <w:t xml:space="preserve">  </w:t>
      </w:r>
      <w:r w:rsidRPr="00423A11">
        <w:rPr>
          <w:rFonts w:ascii="Times New Roman" w:hAnsi="Times New Roman" w:cs="Times New Roman"/>
          <w:sz w:val="24"/>
          <w:szCs w:val="24"/>
        </w:rPr>
        <w:t xml:space="preserve">от « </w:t>
      </w:r>
      <w:r w:rsidR="0050382D">
        <w:rPr>
          <w:rFonts w:ascii="Times New Roman" w:hAnsi="Times New Roman" w:cs="Times New Roman"/>
          <w:sz w:val="24"/>
          <w:szCs w:val="24"/>
        </w:rPr>
        <w:t>31</w:t>
      </w:r>
      <w:r w:rsidR="00D962E5">
        <w:rPr>
          <w:rFonts w:ascii="Times New Roman" w:hAnsi="Times New Roman" w:cs="Times New Roman"/>
          <w:sz w:val="24"/>
          <w:szCs w:val="24"/>
        </w:rPr>
        <w:t xml:space="preserve">» </w:t>
      </w:r>
      <w:r w:rsidR="0050382D">
        <w:rPr>
          <w:rFonts w:ascii="Times New Roman" w:hAnsi="Times New Roman" w:cs="Times New Roman"/>
          <w:sz w:val="24"/>
          <w:szCs w:val="24"/>
        </w:rPr>
        <w:t>12</w:t>
      </w:r>
      <w:r w:rsidR="00D962E5">
        <w:rPr>
          <w:rFonts w:ascii="Times New Roman" w:hAnsi="Times New Roman" w:cs="Times New Roman"/>
          <w:sz w:val="24"/>
          <w:szCs w:val="24"/>
        </w:rPr>
        <w:t>.</w:t>
      </w:r>
      <w:r w:rsidRPr="00423A11">
        <w:rPr>
          <w:rFonts w:ascii="Times New Roman" w:hAnsi="Times New Roman" w:cs="Times New Roman"/>
          <w:sz w:val="24"/>
          <w:szCs w:val="24"/>
        </w:rPr>
        <w:t>201</w:t>
      </w:r>
      <w:r w:rsidR="0050382D">
        <w:rPr>
          <w:rFonts w:ascii="Times New Roman" w:hAnsi="Times New Roman" w:cs="Times New Roman"/>
          <w:sz w:val="24"/>
          <w:szCs w:val="24"/>
        </w:rPr>
        <w:t>3</w:t>
      </w:r>
      <w:r w:rsidRPr="00423A11">
        <w:rPr>
          <w:rFonts w:ascii="Times New Roman" w:hAnsi="Times New Roman" w:cs="Times New Roman"/>
          <w:sz w:val="24"/>
          <w:szCs w:val="24"/>
        </w:rPr>
        <w:t>г</w:t>
      </w:r>
    </w:p>
    <w:p w:rsidR="00C63CFD" w:rsidRPr="00423A11" w:rsidRDefault="00C63CFD" w:rsidP="00C63C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E9C" w:rsidRPr="00C63CFD" w:rsidRDefault="0050382D" w:rsidP="0097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6E9C" w:rsidRPr="00C63CF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76E9C" w:rsidRPr="00C63CFD" w:rsidRDefault="00976E9C" w:rsidP="0097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FD">
        <w:rPr>
          <w:rFonts w:ascii="Times New Roman" w:hAnsi="Times New Roman" w:cs="Times New Roman"/>
          <w:b/>
          <w:sz w:val="28"/>
          <w:szCs w:val="28"/>
        </w:rPr>
        <w:t xml:space="preserve">поэтапного перехода МБДОУ «Детский сад №72»  к реализации Федерального государственного образовательного стандарта дошкольного образования (ФГОС </w:t>
      </w:r>
      <w:proofErr w:type="gramStart"/>
      <w:r w:rsidRPr="00C63CF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63CF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76E9C" w:rsidRDefault="00976E9C" w:rsidP="0097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FD">
        <w:rPr>
          <w:rFonts w:ascii="Times New Roman" w:hAnsi="Times New Roman" w:cs="Times New Roman"/>
          <w:b/>
          <w:sz w:val="28"/>
          <w:szCs w:val="28"/>
        </w:rPr>
        <w:t>на 2013-2014гг.</w:t>
      </w:r>
    </w:p>
    <w:p w:rsidR="00C63CFD" w:rsidRDefault="00C63CFD" w:rsidP="0097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FD" w:rsidRPr="00C63CFD" w:rsidRDefault="00C63CFD" w:rsidP="0097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84"/>
        <w:gridCol w:w="2336"/>
        <w:gridCol w:w="3931"/>
        <w:gridCol w:w="2142"/>
        <w:gridCol w:w="2306"/>
      </w:tblGrid>
      <w:tr w:rsidR="00976E9C" w:rsidTr="002B425F">
        <w:tc>
          <w:tcPr>
            <w:tcW w:w="484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931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230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6E9C" w:rsidTr="002B425F">
        <w:tc>
          <w:tcPr>
            <w:tcW w:w="484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нормативно-правового обеспечения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поэтапного перехода ДОУ к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976E9C" w:rsidRDefault="0050382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76E9C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30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корректировка приказов, локальных актов, регламентирующих введение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76E9C" w:rsidRDefault="0050382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76E9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0382D" w:rsidRDefault="0050382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данных,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C63CFD" w:rsidRDefault="00C63CFD" w:rsidP="00C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3CFD" w:rsidRDefault="00C63CFD" w:rsidP="00C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Г.Б.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rPr>
          <w:trHeight w:val="1456"/>
        </w:trPr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основной образовательной программы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306" w:type="dxa"/>
          </w:tcPr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Г.Б.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действующий семинар по изучению нормативно-правовых документов  </w:t>
            </w:r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«Изучение и сравнительный анализ ФГТ 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2" w:type="dxa"/>
          </w:tcPr>
          <w:p w:rsidR="00976E9C" w:rsidRDefault="0050382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публикаций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научно-методической литературе</w:t>
            </w:r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73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по ознакомлению с 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планом поэтапного перехода на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976E9C" w:rsidRDefault="0050382D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76E9C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6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педагогов к работе 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(педсоветы, методические дни, и др.)</w:t>
            </w:r>
          </w:p>
        </w:tc>
        <w:tc>
          <w:tcPr>
            <w:tcW w:w="2142" w:type="dxa"/>
          </w:tcPr>
          <w:p w:rsidR="0050382D" w:rsidRDefault="00976E9C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разных формах  повышения компетентности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6" w:type="dxa"/>
            <w:vMerge w:val="restart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Широкое информирование родительской общественности ДОУ о подготовке к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на новые государственные стандарты дошкольного образования</w:t>
            </w:r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2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976E9C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82D"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библиотеки ДОУ как информационного центра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2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материалов, связанных с введением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2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  <w:tr w:rsidR="00976E9C" w:rsidTr="002B425F">
        <w:tc>
          <w:tcPr>
            <w:tcW w:w="484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материально-технического обеспечения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</w:tcPr>
          <w:p w:rsidR="00976E9C" w:rsidRDefault="00976E9C" w:rsidP="002B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предметно-развивающей среды ДОУ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</w:tcPr>
          <w:p w:rsidR="0050382D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2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382D" w:rsidRDefault="0050382D" w:rsidP="0050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  <w:p w:rsidR="00976E9C" w:rsidRDefault="00976E9C" w:rsidP="002B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76E9C" w:rsidRDefault="009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3CFD" w:rsidRDefault="00C63CFD">
            <w:r>
              <w:rPr>
                <w:rFonts w:ascii="Times New Roman" w:hAnsi="Times New Roman" w:cs="Times New Roman"/>
                <w:sz w:val="28"/>
                <w:szCs w:val="28"/>
              </w:rPr>
              <w:t>Харина А.Ю.</w:t>
            </w:r>
          </w:p>
        </w:tc>
      </w:tr>
    </w:tbl>
    <w:p w:rsidR="00976E9C" w:rsidRPr="007D1BB0" w:rsidRDefault="00976E9C" w:rsidP="0097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9C" w:rsidRDefault="00976E9C" w:rsidP="0097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9C" w:rsidRPr="002C00D1" w:rsidRDefault="00976E9C" w:rsidP="0097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9C" w:rsidRPr="0099523E" w:rsidRDefault="00976E9C" w:rsidP="0097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9C" w:rsidRPr="00524E83" w:rsidRDefault="00976E9C" w:rsidP="00976E9C">
      <w:pPr>
        <w:rPr>
          <w:rFonts w:ascii="Times New Roman" w:hAnsi="Times New Roman" w:cs="Times New Roman"/>
          <w:sz w:val="28"/>
          <w:szCs w:val="28"/>
        </w:rPr>
      </w:pPr>
    </w:p>
    <w:p w:rsidR="00D16A41" w:rsidRDefault="00D16A41"/>
    <w:sectPr w:rsidR="00D16A41" w:rsidSect="007A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84" w:rsidRDefault="007A0784" w:rsidP="009958F0">
      <w:pPr>
        <w:spacing w:after="0" w:line="240" w:lineRule="auto"/>
      </w:pPr>
      <w:r>
        <w:separator/>
      </w:r>
    </w:p>
  </w:endnote>
  <w:endnote w:type="continuationSeparator" w:id="0">
    <w:p w:rsidR="007A0784" w:rsidRDefault="007A0784" w:rsidP="0099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84" w:rsidRDefault="007A0784" w:rsidP="009958F0">
      <w:pPr>
        <w:spacing w:after="0" w:line="240" w:lineRule="auto"/>
      </w:pPr>
      <w:r>
        <w:separator/>
      </w:r>
    </w:p>
  </w:footnote>
  <w:footnote w:type="continuationSeparator" w:id="0">
    <w:p w:rsidR="007A0784" w:rsidRDefault="007A0784" w:rsidP="0099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C"/>
    <w:rsid w:val="003309DF"/>
    <w:rsid w:val="0050382D"/>
    <w:rsid w:val="005F02BC"/>
    <w:rsid w:val="00692A8F"/>
    <w:rsid w:val="007A0784"/>
    <w:rsid w:val="00976E9C"/>
    <w:rsid w:val="009958F0"/>
    <w:rsid w:val="00C63CFD"/>
    <w:rsid w:val="00D16A41"/>
    <w:rsid w:val="00D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8F0"/>
  </w:style>
  <w:style w:type="paragraph" w:styleId="a9">
    <w:name w:val="footer"/>
    <w:basedOn w:val="a"/>
    <w:link w:val="aa"/>
    <w:uiPriority w:val="99"/>
    <w:unhideWhenUsed/>
    <w:rsid w:val="009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8F0"/>
  </w:style>
  <w:style w:type="paragraph" w:styleId="a9">
    <w:name w:val="footer"/>
    <w:basedOn w:val="a"/>
    <w:link w:val="aa"/>
    <w:uiPriority w:val="99"/>
    <w:unhideWhenUsed/>
    <w:rsid w:val="0099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dou72</cp:lastModifiedBy>
  <cp:revision>10</cp:revision>
  <cp:lastPrinted>2014-03-14T13:20:00Z</cp:lastPrinted>
  <dcterms:created xsi:type="dcterms:W3CDTF">2014-02-23T15:20:00Z</dcterms:created>
  <dcterms:modified xsi:type="dcterms:W3CDTF">2014-03-17T08:18:00Z</dcterms:modified>
</cp:coreProperties>
</file>